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44C03" w14:textId="77777777" w:rsidR="00862B80" w:rsidRDefault="00862B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3379"/>
        <w:gridCol w:w="653"/>
        <w:gridCol w:w="693"/>
        <w:gridCol w:w="354"/>
        <w:gridCol w:w="330"/>
        <w:gridCol w:w="687"/>
        <w:gridCol w:w="699"/>
      </w:tblGrid>
      <w:tr w:rsidR="005C6D68" w14:paraId="59A44C0A" w14:textId="77777777" w:rsidTr="005C6D68">
        <w:tc>
          <w:tcPr>
            <w:tcW w:w="2322" w:type="dxa"/>
            <w:vMerge w:val="restart"/>
            <w:vAlign w:val="center"/>
          </w:tcPr>
          <w:p w14:paraId="59A44C0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</w:tcPr>
          <w:p w14:paraId="59A44C05" w14:textId="473474CC" w:rsidR="005C6D68" w:rsidRDefault="00B013A1" w:rsidP="005C6D68">
            <w:pPr>
              <w:spacing w:line="360" w:lineRule="auto"/>
            </w:pPr>
            <w:r>
              <w:t>Primjena računala u slikovnim tehnikama</w:t>
            </w:r>
          </w:p>
        </w:tc>
        <w:tc>
          <w:tcPr>
            <w:tcW w:w="700" w:type="dxa"/>
          </w:tcPr>
          <w:p w14:paraId="59A44C0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  <w:gridSpan w:val="2"/>
          </w:tcPr>
          <w:p w14:paraId="59A44C0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59A44C0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59A44C0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59A44C11" w14:textId="77777777" w:rsidTr="00862B80">
        <w:tc>
          <w:tcPr>
            <w:tcW w:w="2322" w:type="dxa"/>
            <w:vMerge/>
          </w:tcPr>
          <w:p w14:paraId="59A44C0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gridSpan w:val="2"/>
            <w:vMerge/>
          </w:tcPr>
          <w:p w14:paraId="59A44C0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59A44C0D" w14:textId="32424792" w:rsidR="005C6D68" w:rsidRDefault="00B013A1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0" w:type="dxa"/>
            <w:gridSpan w:val="2"/>
          </w:tcPr>
          <w:p w14:paraId="59A44C0E" w14:textId="62F809CC"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0" w:type="dxa"/>
          </w:tcPr>
          <w:p w14:paraId="59A44C0F" w14:textId="769927CF" w:rsidR="005C6D68" w:rsidRDefault="008E52C1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1" w:type="dxa"/>
          </w:tcPr>
          <w:p w14:paraId="59A44C10" w14:textId="4FEA1A19" w:rsidR="005C6D68" w:rsidRDefault="008E52C1" w:rsidP="005C6D68">
            <w:pPr>
              <w:spacing w:line="360" w:lineRule="auto"/>
              <w:jc w:val="center"/>
            </w:pPr>
            <w:r>
              <w:t>4</w:t>
            </w:r>
          </w:p>
        </w:tc>
      </w:tr>
      <w:tr w:rsidR="00D74EE2" w14:paraId="59A44C16" w14:textId="77777777" w:rsidTr="00862B80">
        <w:tc>
          <w:tcPr>
            <w:tcW w:w="2322" w:type="dxa"/>
          </w:tcPr>
          <w:p w14:paraId="59A44C12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483" w:type="dxa"/>
          </w:tcPr>
          <w:p w14:paraId="59A44C13" w14:textId="77777777" w:rsidR="00D74EE2" w:rsidRDefault="00905DF0" w:rsidP="005C6D68">
            <w:pPr>
              <w:spacing w:line="360" w:lineRule="auto"/>
            </w:pPr>
            <w:r>
              <w:t>RADIOLOŠKE TEHNOLOGIJE</w:t>
            </w:r>
          </w:p>
        </w:tc>
        <w:tc>
          <w:tcPr>
            <w:tcW w:w="1741" w:type="dxa"/>
            <w:gridSpan w:val="3"/>
          </w:tcPr>
          <w:p w14:paraId="59A44C14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>Šifra kolegija</w:t>
            </w:r>
          </w:p>
        </w:tc>
        <w:tc>
          <w:tcPr>
            <w:tcW w:w="1742" w:type="dxa"/>
            <w:gridSpan w:val="3"/>
          </w:tcPr>
          <w:p w14:paraId="59A44C15" w14:textId="5CF4E397" w:rsidR="00D74EE2" w:rsidRPr="00FC5F47" w:rsidRDefault="00214C4F" w:rsidP="00FC5F47">
            <w:pPr>
              <w:pStyle w:val="Heading3"/>
              <w:outlineLvl w:val="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14C4F">
              <w:rPr>
                <w:rFonts w:asciiTheme="minorHAnsi" w:hAnsiTheme="minorHAnsi"/>
                <w:b w:val="0"/>
                <w:sz w:val="22"/>
                <w:szCs w:val="22"/>
              </w:rPr>
              <w:t>83869</w:t>
            </w:r>
            <w:r w:rsidR="00160090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="00FC5F47" w:rsidRPr="00FC5F47">
              <w:rPr>
                <w:rFonts w:asciiTheme="minorHAnsi" w:hAnsiTheme="minorHAnsi"/>
                <w:b w:val="0"/>
                <w:sz w:val="22"/>
                <w:szCs w:val="22"/>
              </w:rPr>
              <w:t>PRS6752L</w:t>
            </w:r>
          </w:p>
        </w:tc>
      </w:tr>
      <w:tr w:rsidR="005C6D68" w14:paraId="59A44C19" w14:textId="77777777" w:rsidTr="00862B80">
        <w:tc>
          <w:tcPr>
            <w:tcW w:w="2322" w:type="dxa"/>
          </w:tcPr>
          <w:p w14:paraId="59A44C17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7"/>
          </w:tcPr>
          <w:p w14:paraId="59A44C18" w14:textId="77777777" w:rsidR="00926E9C" w:rsidRDefault="00905DF0" w:rsidP="005C6D68">
            <w:pPr>
              <w:spacing w:line="360" w:lineRule="auto"/>
            </w:pPr>
            <w:r>
              <w:t>Dr.sc. Iva Mrčela, dipl.inž fizike</w:t>
            </w:r>
          </w:p>
        </w:tc>
      </w:tr>
      <w:tr w:rsidR="005C6D68" w14:paraId="59A44C1C" w14:textId="77777777" w:rsidTr="00862B80">
        <w:tc>
          <w:tcPr>
            <w:tcW w:w="2322" w:type="dxa"/>
          </w:tcPr>
          <w:p w14:paraId="59A44C1A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7"/>
          </w:tcPr>
          <w:p w14:paraId="59A44C1B" w14:textId="5DF6EA01" w:rsidR="005C6D68" w:rsidRDefault="004C3BBF" w:rsidP="0017622E">
            <w:pPr>
              <w:spacing w:line="360" w:lineRule="auto"/>
            </w:pPr>
            <w:r>
              <w:t>Dr.sc. Iva Mrčela, dipl.inž fizike</w:t>
            </w:r>
          </w:p>
        </w:tc>
      </w:tr>
      <w:tr w:rsidR="005C6D68" w14:paraId="59A44C1F" w14:textId="77777777" w:rsidTr="00862B80">
        <w:tc>
          <w:tcPr>
            <w:tcW w:w="2322" w:type="dxa"/>
          </w:tcPr>
          <w:p w14:paraId="59A44C1D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7"/>
          </w:tcPr>
          <w:p w14:paraId="59A44C1E" w14:textId="6796E281" w:rsidR="005C6D68" w:rsidRDefault="004C3BBF" w:rsidP="0000316B">
            <w:pPr>
              <w:spacing w:line="360" w:lineRule="auto"/>
            </w:pPr>
            <w:r>
              <w:t>M</w:t>
            </w:r>
            <w:r w:rsidR="00B013A1">
              <w:t>ihaela Mlinarić</w:t>
            </w:r>
            <w:r>
              <w:t>, mag</w:t>
            </w:r>
            <w:r w:rsidR="000B1DDA">
              <w:t>.</w:t>
            </w:r>
            <w:r>
              <w:t xml:space="preserve"> </w:t>
            </w:r>
            <w:r w:rsidR="005B0670">
              <w:t>f</w:t>
            </w:r>
            <w:r>
              <w:t>iz</w:t>
            </w:r>
            <w:r w:rsidR="000B1DDA">
              <w:t>ike</w:t>
            </w:r>
            <w:r w:rsidR="005B0670">
              <w:t xml:space="preserve">, </w:t>
            </w:r>
            <w:r w:rsidR="00301D12">
              <w:t>Ante Matanić, mag. edu. fiz. i inf.</w:t>
            </w:r>
          </w:p>
        </w:tc>
      </w:tr>
      <w:tr w:rsidR="005C6D68" w14:paraId="59A44C22" w14:textId="77777777" w:rsidTr="005C6D68">
        <w:tc>
          <w:tcPr>
            <w:tcW w:w="7887" w:type="dxa"/>
            <w:gridSpan w:val="6"/>
          </w:tcPr>
          <w:p w14:paraId="59A44C20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59A44C21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59A44C44" w14:textId="77777777" w:rsidTr="0000316B">
        <w:trPr>
          <w:trHeight w:val="346"/>
        </w:trPr>
        <w:tc>
          <w:tcPr>
            <w:tcW w:w="2322" w:type="dxa"/>
          </w:tcPr>
          <w:p w14:paraId="59A44C23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5"/>
          </w:tcPr>
          <w:p w14:paraId="59A44C24" w14:textId="6D2F0D81" w:rsidR="009263F7" w:rsidRDefault="00690C78" w:rsidP="005C4738">
            <w:pPr>
              <w:pStyle w:val="ListParagraph"/>
              <w:numPr>
                <w:ilvl w:val="0"/>
                <w:numId w:val="5"/>
              </w:numPr>
            </w:pPr>
            <w:r>
              <w:t xml:space="preserve">Uvod u </w:t>
            </w:r>
            <w:r w:rsidR="00627503">
              <w:t>kolegij</w:t>
            </w:r>
          </w:p>
          <w:p w14:paraId="17E391B3" w14:textId="6A061858" w:rsidR="00301D12" w:rsidRDefault="00627503" w:rsidP="005C4738">
            <w:pPr>
              <w:pStyle w:val="ListParagraph"/>
              <w:numPr>
                <w:ilvl w:val="0"/>
                <w:numId w:val="5"/>
              </w:numPr>
            </w:pPr>
            <w:r>
              <w:t>Računala u medicinskom oslikavanju, Definicija i svojstva digitalne slike</w:t>
            </w:r>
          </w:p>
          <w:p w14:paraId="0F6FDE24" w14:textId="678A0888" w:rsidR="004A28E7" w:rsidRDefault="004A28E7" w:rsidP="008168F3">
            <w:pPr>
              <w:pStyle w:val="ListParagraph"/>
              <w:numPr>
                <w:ilvl w:val="0"/>
                <w:numId w:val="5"/>
              </w:numPr>
            </w:pPr>
            <w:r>
              <w:t>Prikaz i pohrana digitalnih slika</w:t>
            </w:r>
            <w:r w:rsidR="008168F3">
              <w:t>, parametri kvalitete digitalne slike</w:t>
            </w:r>
          </w:p>
          <w:p w14:paraId="454DB33C" w14:textId="272C8DD0" w:rsidR="009541C0" w:rsidRDefault="004A28E7" w:rsidP="00A242C6">
            <w:pPr>
              <w:pStyle w:val="ListParagraph"/>
              <w:numPr>
                <w:ilvl w:val="0"/>
                <w:numId w:val="5"/>
              </w:numPr>
            </w:pPr>
            <w:r>
              <w:t>Domene prikaza digitalne slike</w:t>
            </w:r>
            <w:r w:rsidR="00652A9C">
              <w:t>: prostorna i frekvencijska domena</w:t>
            </w:r>
          </w:p>
          <w:p w14:paraId="0396832B" w14:textId="3BB9073A" w:rsidR="00A242C6" w:rsidRDefault="00A242C6" w:rsidP="00A242C6">
            <w:pPr>
              <w:pStyle w:val="ListParagraph"/>
              <w:numPr>
                <w:ilvl w:val="0"/>
                <w:numId w:val="5"/>
              </w:numPr>
            </w:pPr>
            <w:r>
              <w:t>Obrada digitalne slike</w:t>
            </w:r>
            <w:r w:rsidR="00342400">
              <w:t>: prikaz slike pomoću histograma, operatori obrade slike</w:t>
            </w:r>
          </w:p>
          <w:p w14:paraId="3551140A" w14:textId="71201505" w:rsidR="00C8298F" w:rsidRDefault="00C76537" w:rsidP="00A242C6">
            <w:pPr>
              <w:pStyle w:val="ListParagraph"/>
              <w:numPr>
                <w:ilvl w:val="0"/>
                <w:numId w:val="5"/>
              </w:numPr>
            </w:pPr>
            <w:r>
              <w:t>Filtriranje u prostornoj i frekvencijskoj domeni</w:t>
            </w:r>
          </w:p>
          <w:p w14:paraId="15FE5722" w14:textId="5556EFAA" w:rsidR="00C8298F" w:rsidRDefault="005532A8" w:rsidP="00A242C6">
            <w:pPr>
              <w:pStyle w:val="ListParagraph"/>
              <w:numPr>
                <w:ilvl w:val="0"/>
                <w:numId w:val="5"/>
              </w:numPr>
            </w:pPr>
            <w:r>
              <w:t>Pregled medicinskih slikovnih modaliteta</w:t>
            </w:r>
            <w:r w:rsidR="00810F6E">
              <w:t xml:space="preserve"> i</w:t>
            </w:r>
          </w:p>
          <w:p w14:paraId="61EF0F60" w14:textId="748817C8" w:rsidR="005532A8" w:rsidRDefault="003D4B0D" w:rsidP="003D4B0D">
            <w:pPr>
              <w:pStyle w:val="ListParagraph"/>
            </w:pPr>
            <w:r>
              <w:t>o</w:t>
            </w:r>
            <w:r w:rsidR="005532A8">
              <w:t>snove fizike slikovni</w:t>
            </w:r>
            <w:r>
              <w:t>h</w:t>
            </w:r>
            <w:r w:rsidR="005532A8">
              <w:t xml:space="preserve"> metoda</w:t>
            </w:r>
          </w:p>
          <w:p w14:paraId="061FD22B" w14:textId="45819D82" w:rsidR="005532A8" w:rsidRDefault="006E4273" w:rsidP="00A242C6">
            <w:pPr>
              <w:pStyle w:val="ListParagraph"/>
              <w:numPr>
                <w:ilvl w:val="0"/>
                <w:numId w:val="5"/>
              </w:numPr>
            </w:pPr>
            <w:r>
              <w:t>Gama kamera</w:t>
            </w:r>
            <w:r w:rsidR="00D66372">
              <w:t xml:space="preserve"> – </w:t>
            </w:r>
            <w:r w:rsidR="001D1532">
              <w:t>A</w:t>
            </w:r>
            <w:r w:rsidR="00D66372">
              <w:t>kvizicija digitalne slike u nuklearnoj medicini</w:t>
            </w:r>
          </w:p>
          <w:p w14:paraId="0204F6C6" w14:textId="05F5CBA0" w:rsidR="006E4273" w:rsidRDefault="00D9040B" w:rsidP="00A242C6">
            <w:pPr>
              <w:pStyle w:val="ListParagraph"/>
              <w:numPr>
                <w:ilvl w:val="0"/>
                <w:numId w:val="5"/>
              </w:numPr>
            </w:pPr>
            <w:r>
              <w:t>Tomografska rekonstrukcija u nuklearnoj medicini</w:t>
            </w:r>
            <w:r w:rsidR="00F5761E">
              <w:t>: SPECT i PET</w:t>
            </w:r>
          </w:p>
          <w:p w14:paraId="30252580" w14:textId="37F0C193" w:rsidR="00A3467C" w:rsidRDefault="00A3467C" w:rsidP="00A242C6">
            <w:pPr>
              <w:pStyle w:val="ListParagraph"/>
              <w:numPr>
                <w:ilvl w:val="0"/>
                <w:numId w:val="5"/>
              </w:numPr>
            </w:pPr>
            <w:r>
              <w:t>Računalna tomografija u radiologiji: CT</w:t>
            </w:r>
          </w:p>
          <w:p w14:paraId="3F409252" w14:textId="50A7E663" w:rsidR="00E32EE4" w:rsidRDefault="001C2151" w:rsidP="00A242C6">
            <w:pPr>
              <w:pStyle w:val="ListParagraph"/>
              <w:numPr>
                <w:ilvl w:val="0"/>
                <w:numId w:val="5"/>
              </w:numPr>
            </w:pPr>
            <w:r>
              <w:t>Digitaln</w:t>
            </w:r>
            <w:r w:rsidR="00A06070">
              <w:t>a radiologija:</w:t>
            </w:r>
            <w:r w:rsidR="00536298">
              <w:t xml:space="preserve"> </w:t>
            </w:r>
            <w:r w:rsidR="00E32EE4">
              <w:t>DR, CR, detektori</w:t>
            </w:r>
            <w:r w:rsidR="00E11784">
              <w:t xml:space="preserve">, </w:t>
            </w:r>
            <w:r w:rsidR="00C029FC">
              <w:t>DSA</w:t>
            </w:r>
          </w:p>
          <w:p w14:paraId="543E5568" w14:textId="564FD1FA" w:rsidR="000D1FBF" w:rsidRDefault="000D1FBF" w:rsidP="00A242C6">
            <w:pPr>
              <w:pStyle w:val="ListParagraph"/>
              <w:numPr>
                <w:ilvl w:val="0"/>
                <w:numId w:val="5"/>
              </w:numPr>
            </w:pPr>
            <w:r>
              <w:t>Korelativno oslikavanje, hibridni uređaji i nove tehnologije</w:t>
            </w:r>
          </w:p>
          <w:p w14:paraId="59A44C26" w14:textId="77777777" w:rsidR="005C4738" w:rsidRDefault="005C4738" w:rsidP="005C4738"/>
          <w:p w14:paraId="59A44C42" w14:textId="77777777" w:rsidR="0000316B" w:rsidRDefault="0000316B" w:rsidP="0000316B"/>
        </w:tc>
        <w:tc>
          <w:tcPr>
            <w:tcW w:w="1401" w:type="dxa"/>
            <w:gridSpan w:val="2"/>
          </w:tcPr>
          <w:p w14:paraId="411EC911" w14:textId="530AA110" w:rsidR="00AA04AE" w:rsidRDefault="00690C78" w:rsidP="005D2132">
            <w:r>
              <w:t>1</w:t>
            </w:r>
          </w:p>
          <w:p w14:paraId="59D1CFFB" w14:textId="6124C2F9" w:rsidR="00086BA1" w:rsidRDefault="00086BA1" w:rsidP="005D2132"/>
          <w:p w14:paraId="2FF079A1" w14:textId="4703063E" w:rsidR="00DA0E12" w:rsidRDefault="00DA0E12" w:rsidP="005D2132">
            <w:r>
              <w:t>2</w:t>
            </w:r>
          </w:p>
          <w:p w14:paraId="660ADABE" w14:textId="1DA631F3" w:rsidR="00DA0E12" w:rsidRDefault="008168F3" w:rsidP="005D2132">
            <w:r>
              <w:t>3</w:t>
            </w:r>
          </w:p>
          <w:p w14:paraId="63F916C4" w14:textId="3576390D" w:rsidR="00DA0E12" w:rsidRDefault="00DA0E12" w:rsidP="005D2132"/>
          <w:p w14:paraId="73492646" w14:textId="77777777" w:rsidR="00652A9C" w:rsidRDefault="00652A9C" w:rsidP="005D2132"/>
          <w:p w14:paraId="0BD9709A" w14:textId="52834EAE" w:rsidR="00DA0E12" w:rsidRDefault="001637AE" w:rsidP="005D2132">
            <w:r>
              <w:t>3</w:t>
            </w:r>
          </w:p>
          <w:p w14:paraId="2D9BEA10" w14:textId="77777777" w:rsidR="00DA0E12" w:rsidRDefault="00DA0E12" w:rsidP="005D2132"/>
          <w:p w14:paraId="2F682CB1" w14:textId="4E2AE015" w:rsidR="00DA0E12" w:rsidRDefault="009B0C41" w:rsidP="005D2132">
            <w:r>
              <w:t>3</w:t>
            </w:r>
          </w:p>
          <w:p w14:paraId="45B2E514" w14:textId="68A71A85" w:rsidR="00DA0E12" w:rsidRDefault="008168F3" w:rsidP="005D2132">
            <w:r>
              <w:t>3</w:t>
            </w:r>
          </w:p>
          <w:p w14:paraId="711C84A7" w14:textId="77777777" w:rsidR="00DA0E12" w:rsidRDefault="00DA0E12" w:rsidP="005D2132"/>
          <w:p w14:paraId="71A3BDD5" w14:textId="462A3E82" w:rsidR="00DA0E12" w:rsidRDefault="008168F3" w:rsidP="005D2132">
            <w:r>
              <w:t>1</w:t>
            </w:r>
          </w:p>
          <w:p w14:paraId="404199FC" w14:textId="77777777" w:rsidR="00DA0E12" w:rsidRDefault="00DA0E12" w:rsidP="005D2132"/>
          <w:p w14:paraId="090368FA" w14:textId="0EBA58E2" w:rsidR="00DA0E12" w:rsidRDefault="009B0C41" w:rsidP="005D2132">
            <w:r>
              <w:t>2</w:t>
            </w:r>
          </w:p>
          <w:p w14:paraId="1CCE8D1F" w14:textId="77777777" w:rsidR="00DA0E12" w:rsidRDefault="00DA0E12" w:rsidP="005D2132"/>
          <w:p w14:paraId="5591D163" w14:textId="4D56D616" w:rsidR="00DA0E12" w:rsidRDefault="008168F3" w:rsidP="005D2132">
            <w:r>
              <w:t>3</w:t>
            </w:r>
          </w:p>
          <w:p w14:paraId="589C1E60" w14:textId="33449D20" w:rsidR="00DA0E12" w:rsidRDefault="009B0C41" w:rsidP="005D2132">
            <w:r>
              <w:t>3</w:t>
            </w:r>
          </w:p>
          <w:p w14:paraId="35723ADE" w14:textId="06E843CD" w:rsidR="00DA0E12" w:rsidRDefault="000D1FBF" w:rsidP="005D2132">
            <w:r>
              <w:t>3</w:t>
            </w:r>
          </w:p>
          <w:p w14:paraId="66402CC9" w14:textId="16F6C922" w:rsidR="00DA0E12" w:rsidRDefault="009B0C41" w:rsidP="005D2132">
            <w:r>
              <w:t>3</w:t>
            </w:r>
          </w:p>
          <w:p w14:paraId="584E30BB" w14:textId="77777777" w:rsidR="00652A9C" w:rsidRDefault="00652A9C" w:rsidP="005D2132">
            <w:bookmarkStart w:id="0" w:name="_GoBack"/>
            <w:bookmarkEnd w:id="0"/>
          </w:p>
          <w:p w14:paraId="7694FBB4" w14:textId="7A4939ED" w:rsidR="008957F4" w:rsidRPr="004C3BBF" w:rsidRDefault="00E545C9" w:rsidP="005D2132">
            <w:r>
              <w:t>ukupno</w:t>
            </w:r>
          </w:p>
          <w:p w14:paraId="59A44C43" w14:textId="2490E69C" w:rsidR="00663A8F" w:rsidRPr="00E545C9" w:rsidRDefault="00E01E53" w:rsidP="005D213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5C6D68" w14:paraId="59A44C55" w14:textId="77777777" w:rsidTr="005C6D68">
        <w:tc>
          <w:tcPr>
            <w:tcW w:w="2322" w:type="dxa"/>
          </w:tcPr>
          <w:p w14:paraId="59A44C45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5"/>
          </w:tcPr>
          <w:p w14:paraId="70D61E65" w14:textId="55B15B86" w:rsidR="00AC5E09" w:rsidRDefault="00AC5E09" w:rsidP="00AC5E09">
            <w:r>
              <w:tab/>
            </w:r>
          </w:p>
          <w:p w14:paraId="59A44C51" w14:textId="14F291BB" w:rsidR="00AC5E09" w:rsidRDefault="00AC5E09" w:rsidP="00AC5E09">
            <w:r>
              <w:tab/>
            </w:r>
            <w:r w:rsidR="00776146">
              <w:t>-</w:t>
            </w:r>
          </w:p>
        </w:tc>
        <w:tc>
          <w:tcPr>
            <w:tcW w:w="1401" w:type="dxa"/>
            <w:gridSpan w:val="2"/>
          </w:tcPr>
          <w:p w14:paraId="59A44C52" w14:textId="28154527" w:rsidR="003F5CE4" w:rsidRDefault="003F5CE4" w:rsidP="009263F7"/>
          <w:p w14:paraId="279C1C89" w14:textId="77777777" w:rsidR="008633B3" w:rsidRDefault="008633B3" w:rsidP="009263F7"/>
          <w:p w14:paraId="59A44C53" w14:textId="77777777" w:rsidR="00A64DE2" w:rsidRDefault="00A64DE2" w:rsidP="009263F7"/>
          <w:p w14:paraId="59A44C54" w14:textId="7C21E4D6" w:rsidR="00A64DE2" w:rsidRDefault="00A64DE2" w:rsidP="009263F7"/>
        </w:tc>
      </w:tr>
      <w:tr w:rsidR="005C6D68" w14:paraId="59A44C7C" w14:textId="77777777" w:rsidTr="005C6D68">
        <w:tc>
          <w:tcPr>
            <w:tcW w:w="2322" w:type="dxa"/>
          </w:tcPr>
          <w:p w14:paraId="59A44C56" w14:textId="77777777" w:rsidR="00905DF0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Vježbe</w:t>
            </w:r>
          </w:p>
          <w:p w14:paraId="59A44C57" w14:textId="77777777" w:rsidR="00905DF0" w:rsidRDefault="00905DF0" w:rsidP="009263F7">
            <w:pPr>
              <w:rPr>
                <w:b/>
              </w:rPr>
            </w:pPr>
          </w:p>
          <w:p w14:paraId="59A44C5D" w14:textId="075AA46E" w:rsidR="005C6D68" w:rsidRPr="009532EC" w:rsidRDefault="005C6D68" w:rsidP="009532EC">
            <w:pPr>
              <w:rPr>
                <w:b/>
              </w:rPr>
            </w:pPr>
          </w:p>
        </w:tc>
        <w:tc>
          <w:tcPr>
            <w:tcW w:w="5565" w:type="dxa"/>
            <w:gridSpan w:val="5"/>
          </w:tcPr>
          <w:p w14:paraId="75BF4AC0" w14:textId="6BCD264C" w:rsidR="0000316B" w:rsidRDefault="005B0670" w:rsidP="00E1703D">
            <w:pPr>
              <w:widowControl w:val="0"/>
              <w:suppressAutoHyphens/>
            </w:pPr>
            <w:r>
              <w:t>Računa</w:t>
            </w:r>
            <w:r w:rsidR="00186953">
              <w:t>lna učionica</w:t>
            </w:r>
            <w:r w:rsidR="00482889">
              <w:t xml:space="preserve">: Obrada </w:t>
            </w:r>
            <w:r w:rsidR="00E72DAD">
              <w:t>digitalnih medicinskih slika u ImageJ programu</w:t>
            </w:r>
          </w:p>
          <w:p w14:paraId="76943186" w14:textId="01F73D33" w:rsidR="006C0AC7" w:rsidRDefault="006C0AC7" w:rsidP="00EF179C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t>Uvod – pregled računalnog programa Image</w:t>
            </w:r>
            <w:r w:rsidR="008F5050">
              <w:t>J</w:t>
            </w:r>
            <w:r>
              <w:t xml:space="preserve"> i izbornik File</w:t>
            </w:r>
          </w:p>
          <w:p w14:paraId="2E3CD18D" w14:textId="77777777" w:rsidR="006C0AC7" w:rsidRDefault="006C0AC7" w:rsidP="00EF179C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t>Alati izbornika Edit – osnovne radnje uređivanja</w:t>
            </w:r>
          </w:p>
          <w:p w14:paraId="6E3FC90A" w14:textId="328C3113" w:rsidR="006C0AC7" w:rsidRDefault="006C0AC7" w:rsidP="00EF179C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t>Alati izbornika Image – prilagodba osnovnih karakteristika slike</w:t>
            </w:r>
          </w:p>
          <w:p w14:paraId="47436D02" w14:textId="5D7FA6CD" w:rsidR="00AF2533" w:rsidRDefault="00EF179C" w:rsidP="00EF179C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t>Kolokvij I</w:t>
            </w:r>
          </w:p>
          <w:p w14:paraId="20107507" w14:textId="77777777" w:rsidR="006C0AC7" w:rsidRDefault="006C0AC7" w:rsidP="00EF179C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t>Alati izbornika Image – rad sa stogovima slika</w:t>
            </w:r>
          </w:p>
          <w:p w14:paraId="326652B4" w14:textId="0161003F" w:rsidR="006C0AC7" w:rsidRDefault="006C0AC7" w:rsidP="00EF179C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t>Alati izbornika Process – jednostavni filtri</w:t>
            </w:r>
          </w:p>
          <w:p w14:paraId="01532C4F" w14:textId="1FEF6D7B" w:rsidR="00EF179C" w:rsidRDefault="00EF179C" w:rsidP="00EF179C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t>Kolokvij II</w:t>
            </w:r>
          </w:p>
          <w:p w14:paraId="1A7F8FF8" w14:textId="77777777" w:rsidR="006C0AC7" w:rsidRDefault="006C0AC7" w:rsidP="00EF179C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lastRenderedPageBreak/>
              <w:t>Alati izbornika Process – filtriranje u frekvencijskoj domeni</w:t>
            </w:r>
          </w:p>
          <w:p w14:paraId="2AC2E8FF" w14:textId="77777777" w:rsidR="006C0AC7" w:rsidRDefault="006C0AC7" w:rsidP="00EF179C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t>Alati izbornika Process i Analyze – matematičke operacije nad pikselskim vrijednostima i analiza</w:t>
            </w:r>
          </w:p>
          <w:p w14:paraId="41D4D82C" w14:textId="361AA321" w:rsidR="00EF179C" w:rsidRDefault="00EF179C" w:rsidP="00EF179C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t>Kolokvij III</w:t>
            </w:r>
          </w:p>
          <w:p w14:paraId="12CB70D4" w14:textId="04BEF472" w:rsidR="00EE3651" w:rsidRDefault="00EE3651" w:rsidP="00BD4F50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t>Primjena ImageJ programa za analizu i obradu slika u radioterapiji.</w:t>
            </w:r>
          </w:p>
          <w:p w14:paraId="25E638D1" w14:textId="5FB08AD8" w:rsidR="00BD4F50" w:rsidRDefault="00BD4F50" w:rsidP="00BD4F50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t>Primjena ImageJ programa za analizu i obradu nuklearno medicinskih slika.</w:t>
            </w:r>
          </w:p>
          <w:p w14:paraId="08EDDC8D" w14:textId="11A3990C" w:rsidR="00BD4F50" w:rsidRDefault="00BD4F50" w:rsidP="00BD4F50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t>Primjena ImageJ programa za analizu i obradu radioloških</w:t>
            </w:r>
            <w:r w:rsidR="00A6758F">
              <w:t xml:space="preserve"> (CT)</w:t>
            </w:r>
            <w:r>
              <w:t xml:space="preserve"> slika.</w:t>
            </w:r>
          </w:p>
          <w:p w14:paraId="4C332C4A" w14:textId="3DAB9797" w:rsidR="000A6370" w:rsidRDefault="00FA7855" w:rsidP="00BD4F50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t>Kolokvij IV</w:t>
            </w:r>
          </w:p>
          <w:p w14:paraId="4E306A4D" w14:textId="77777777" w:rsidR="00153BD1" w:rsidRDefault="00153BD1" w:rsidP="00153BD1">
            <w:pPr>
              <w:widowControl w:val="0"/>
              <w:suppressAutoHyphens/>
            </w:pPr>
          </w:p>
          <w:p w14:paraId="2E4DD292" w14:textId="47ED610C" w:rsidR="00756EBF" w:rsidRDefault="00153BD1" w:rsidP="00153BD1">
            <w:pPr>
              <w:widowControl w:val="0"/>
              <w:suppressAutoHyphens/>
            </w:pPr>
            <w:r>
              <w:t>Metodičke vježbe</w:t>
            </w:r>
          </w:p>
          <w:p w14:paraId="59A44C70" w14:textId="7F37603E" w:rsidR="00552291" w:rsidRDefault="00756EBF" w:rsidP="00EF179C">
            <w:pPr>
              <w:widowControl w:val="0"/>
              <w:numPr>
                <w:ilvl w:val="0"/>
                <w:numId w:val="9"/>
              </w:numPr>
              <w:suppressAutoHyphens/>
            </w:pPr>
            <w:r>
              <w:t xml:space="preserve">Priprema za ispit </w:t>
            </w:r>
            <w:r w:rsidR="00FC6A05">
              <w:t>–</w:t>
            </w:r>
            <w:r>
              <w:t xml:space="preserve"> </w:t>
            </w:r>
            <w:r w:rsidR="00FC6A05">
              <w:t>primjeri i zadaci</w:t>
            </w:r>
            <w:r w:rsidR="00D73D61">
              <w:t xml:space="preserve"> </w:t>
            </w:r>
          </w:p>
        </w:tc>
        <w:tc>
          <w:tcPr>
            <w:tcW w:w="1401" w:type="dxa"/>
            <w:gridSpan w:val="2"/>
          </w:tcPr>
          <w:p w14:paraId="1CCD8034" w14:textId="77777777" w:rsidR="00FC6A05" w:rsidRDefault="00FC6A05" w:rsidP="009263F7">
            <w:pPr>
              <w:rPr>
                <w:b/>
              </w:rPr>
            </w:pPr>
          </w:p>
          <w:p w14:paraId="5367734F" w14:textId="77777777" w:rsidR="00E1703D" w:rsidRPr="000A6370" w:rsidRDefault="00E1703D" w:rsidP="009263F7"/>
          <w:p w14:paraId="4628DD01" w14:textId="3F642546" w:rsidR="00E1703D" w:rsidRPr="000A6370" w:rsidRDefault="00C23873" w:rsidP="009263F7">
            <w:r>
              <w:t>2</w:t>
            </w:r>
          </w:p>
          <w:p w14:paraId="7FFB0DD8" w14:textId="77777777" w:rsidR="00E1703D" w:rsidRPr="000A6370" w:rsidRDefault="00E1703D" w:rsidP="009263F7"/>
          <w:p w14:paraId="3F688681" w14:textId="15F83458" w:rsidR="00E1703D" w:rsidRPr="000A6370" w:rsidRDefault="00EE4C5E" w:rsidP="009263F7">
            <w:r w:rsidRPr="000A6370">
              <w:t>2</w:t>
            </w:r>
          </w:p>
          <w:p w14:paraId="290AE9D1" w14:textId="6DFCCBA3" w:rsidR="00E1703D" w:rsidRPr="000A6370" w:rsidRDefault="00EE4C5E" w:rsidP="009263F7">
            <w:r w:rsidRPr="000A6370">
              <w:t>2</w:t>
            </w:r>
          </w:p>
          <w:p w14:paraId="24ACBDB7" w14:textId="77777777" w:rsidR="00E1703D" w:rsidRPr="000A6370" w:rsidRDefault="00E1703D" w:rsidP="009263F7"/>
          <w:p w14:paraId="48F49236" w14:textId="085C730D" w:rsidR="00E1703D" w:rsidRPr="000A6370" w:rsidRDefault="00751D07" w:rsidP="009263F7">
            <w:r w:rsidRPr="000A6370">
              <w:t>1</w:t>
            </w:r>
          </w:p>
          <w:p w14:paraId="53E8E252" w14:textId="78017968" w:rsidR="00E1703D" w:rsidRPr="000A6370" w:rsidRDefault="00EE4C5E" w:rsidP="009263F7">
            <w:r w:rsidRPr="000A6370">
              <w:t>2</w:t>
            </w:r>
          </w:p>
          <w:p w14:paraId="1EDE27A2" w14:textId="6B9B7BEC" w:rsidR="00E1703D" w:rsidRPr="000A6370" w:rsidRDefault="00EE4C5E" w:rsidP="009263F7">
            <w:r w:rsidRPr="000A6370">
              <w:t>2</w:t>
            </w:r>
          </w:p>
          <w:p w14:paraId="5145865D" w14:textId="398B1A95" w:rsidR="00E1703D" w:rsidRPr="000A6370" w:rsidRDefault="00751D07" w:rsidP="009263F7">
            <w:r w:rsidRPr="000A6370">
              <w:t>1</w:t>
            </w:r>
          </w:p>
          <w:p w14:paraId="09E9B5EE" w14:textId="31515487" w:rsidR="00E1703D" w:rsidRPr="000A6370" w:rsidRDefault="00EE4C5E" w:rsidP="009263F7">
            <w:r w:rsidRPr="000A6370">
              <w:lastRenderedPageBreak/>
              <w:t>2</w:t>
            </w:r>
          </w:p>
          <w:p w14:paraId="0AE6C9E0" w14:textId="77777777" w:rsidR="00E1703D" w:rsidRPr="000A6370" w:rsidRDefault="00E1703D" w:rsidP="009263F7"/>
          <w:p w14:paraId="4333F047" w14:textId="18248D6C" w:rsidR="00E1703D" w:rsidRPr="000A6370" w:rsidRDefault="00EE4C5E" w:rsidP="009263F7">
            <w:r w:rsidRPr="000A6370">
              <w:t>2</w:t>
            </w:r>
          </w:p>
          <w:p w14:paraId="1D609870" w14:textId="77777777" w:rsidR="00E1703D" w:rsidRPr="000A6370" w:rsidRDefault="00E1703D" w:rsidP="009263F7"/>
          <w:p w14:paraId="1F1AF71A" w14:textId="72DAA3C0" w:rsidR="00E1703D" w:rsidRPr="000A6370" w:rsidRDefault="00751D07" w:rsidP="009263F7">
            <w:r w:rsidRPr="000A6370">
              <w:t>1</w:t>
            </w:r>
          </w:p>
          <w:p w14:paraId="396BF6EC" w14:textId="6E2314DE" w:rsidR="00AC5AAD" w:rsidRDefault="00AC5AAD" w:rsidP="009263F7">
            <w:r>
              <w:t>2</w:t>
            </w:r>
          </w:p>
          <w:p w14:paraId="77808ADC" w14:textId="77777777" w:rsidR="00AC5AAD" w:rsidRDefault="00AC5AAD" w:rsidP="009263F7"/>
          <w:p w14:paraId="090B5FD6" w14:textId="615E3E15" w:rsidR="00E1703D" w:rsidRPr="000A6370" w:rsidRDefault="00EE3651" w:rsidP="009263F7">
            <w:r>
              <w:t>2</w:t>
            </w:r>
          </w:p>
          <w:p w14:paraId="7DAD74C6" w14:textId="77777777" w:rsidR="00E1703D" w:rsidRPr="000A6370" w:rsidRDefault="00E1703D" w:rsidP="009263F7"/>
          <w:p w14:paraId="16534116" w14:textId="52E4694E" w:rsidR="00E1703D" w:rsidRPr="000A6370" w:rsidRDefault="00EE3651" w:rsidP="009263F7">
            <w:r>
              <w:t>2</w:t>
            </w:r>
          </w:p>
          <w:p w14:paraId="2F073CB6" w14:textId="77777777" w:rsidR="00E1703D" w:rsidRPr="000A6370" w:rsidRDefault="00E1703D" w:rsidP="009263F7"/>
          <w:p w14:paraId="70961E82" w14:textId="6EBB854A" w:rsidR="00254767" w:rsidRPr="000A6370" w:rsidRDefault="002D76E1" w:rsidP="009263F7">
            <w:r>
              <w:t>1</w:t>
            </w:r>
          </w:p>
          <w:p w14:paraId="46087537" w14:textId="30806730" w:rsidR="00FA7855" w:rsidRDefault="00FA7855" w:rsidP="009263F7"/>
          <w:p w14:paraId="49037108" w14:textId="77777777" w:rsidR="00A93A38" w:rsidRDefault="00A93A38" w:rsidP="009263F7"/>
          <w:p w14:paraId="0ACEB5D5" w14:textId="7BBABD98" w:rsidR="00ED77F9" w:rsidRPr="000A6370" w:rsidRDefault="008B5320" w:rsidP="009263F7">
            <w:r w:rsidRPr="000A6370">
              <w:t>6</w:t>
            </w:r>
          </w:p>
          <w:p w14:paraId="59A44C7B" w14:textId="40BEA4CF" w:rsidR="00254767" w:rsidRPr="00FC6A05" w:rsidRDefault="00A93A38" w:rsidP="009263F7">
            <w:pPr>
              <w:rPr>
                <w:b/>
              </w:rPr>
            </w:pPr>
            <w:r>
              <w:t xml:space="preserve">ukupno </w:t>
            </w:r>
            <w:r w:rsidR="00254767" w:rsidRPr="000A6370">
              <w:t>30</w:t>
            </w:r>
          </w:p>
        </w:tc>
      </w:tr>
      <w:tr w:rsidR="005C6D68" w14:paraId="59A44C85" w14:textId="77777777" w:rsidTr="00862B80">
        <w:tc>
          <w:tcPr>
            <w:tcW w:w="2322" w:type="dxa"/>
          </w:tcPr>
          <w:p w14:paraId="59A44C7D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lastRenderedPageBreak/>
              <w:t xml:space="preserve">Obaveze studenta </w:t>
            </w:r>
          </w:p>
        </w:tc>
        <w:tc>
          <w:tcPr>
            <w:tcW w:w="6966" w:type="dxa"/>
            <w:gridSpan w:val="7"/>
          </w:tcPr>
          <w:p w14:paraId="1B3E84EB" w14:textId="47A382A0" w:rsidR="003575E2" w:rsidRDefault="003575E2" w:rsidP="009263F7">
            <w:r>
              <w:t>Nazočnost na najmanje 70% predavanja</w:t>
            </w:r>
            <w:r w:rsidR="00803A92">
              <w:t xml:space="preserve"> i </w:t>
            </w:r>
            <w:r w:rsidR="005122D4">
              <w:t>do 2 izostanka s vježbi</w:t>
            </w:r>
            <w:r w:rsidR="00373B27">
              <w:t xml:space="preserve"> u računalnoj učionici</w:t>
            </w:r>
            <w:r w:rsidR="005122D4">
              <w:t>.</w:t>
            </w:r>
          </w:p>
          <w:p w14:paraId="59A44C84" w14:textId="5BC8DA10" w:rsidR="0000316B" w:rsidRDefault="00522F16" w:rsidP="00954C69">
            <w:r>
              <w:t xml:space="preserve">Student je obvezan kolokvirati vježbe – ukupno se održavaju </w:t>
            </w:r>
            <w:r w:rsidR="00FA7855">
              <w:t>4</w:t>
            </w:r>
            <w:r>
              <w:t xml:space="preserve"> kolokvija</w:t>
            </w:r>
            <w:r w:rsidR="005534A3">
              <w:t xml:space="preserve"> </w:t>
            </w:r>
          </w:p>
        </w:tc>
      </w:tr>
      <w:tr w:rsidR="005C6D68" w14:paraId="59A44C8E" w14:textId="77777777" w:rsidTr="00862B80">
        <w:tc>
          <w:tcPr>
            <w:tcW w:w="2322" w:type="dxa"/>
          </w:tcPr>
          <w:p w14:paraId="59A44C86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7"/>
          </w:tcPr>
          <w:p w14:paraId="59A44C87" w14:textId="637FAB2C" w:rsidR="009263F7" w:rsidRDefault="00853381" w:rsidP="009263F7">
            <w:r>
              <w:t>Obvezna literatura</w:t>
            </w:r>
            <w:r w:rsidR="00370D02">
              <w:t>:</w:t>
            </w:r>
            <w:r w:rsidR="003E46E3">
              <w:t xml:space="preserve"> </w:t>
            </w:r>
            <w:r w:rsidR="00370D02">
              <w:t xml:space="preserve">(materijali </w:t>
            </w:r>
            <w:r w:rsidR="003E46E3">
              <w:t>obja</w:t>
            </w:r>
            <w:r w:rsidR="00370D02">
              <w:t>vljeni na web stranicama veleučilišta)</w:t>
            </w:r>
          </w:p>
          <w:p w14:paraId="723CA133" w14:textId="4C1582DB" w:rsidR="00E02EB0" w:rsidRDefault="00EB2546" w:rsidP="00EB2546">
            <w:pPr>
              <w:numPr>
                <w:ilvl w:val="0"/>
                <w:numId w:val="6"/>
              </w:numPr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 xml:space="preserve">I. </w:t>
            </w:r>
            <w:r w:rsidR="00E02EB0" w:rsidRPr="00EB2546">
              <w:rPr>
                <w:rFonts w:cs="Calibri"/>
                <w:bCs/>
                <w:lang w:val="en-GB"/>
              </w:rPr>
              <w:t>Mrčela</w:t>
            </w:r>
            <w:r w:rsidR="00EB37C3" w:rsidRPr="00EB2546">
              <w:rPr>
                <w:rFonts w:cs="Calibri"/>
                <w:bCs/>
                <w:lang w:val="en-GB"/>
              </w:rPr>
              <w:t xml:space="preserve">: </w:t>
            </w:r>
            <w:r w:rsidR="00D35C47">
              <w:rPr>
                <w:rFonts w:cs="Calibri"/>
                <w:bCs/>
                <w:lang w:val="en-GB"/>
              </w:rPr>
              <w:t xml:space="preserve">materijali s predavanja </w:t>
            </w:r>
          </w:p>
          <w:p w14:paraId="4E2A8A86" w14:textId="77777777" w:rsidR="00370D02" w:rsidRDefault="00370D02" w:rsidP="009263F7"/>
          <w:p w14:paraId="71106C83" w14:textId="33D6AFFF" w:rsidR="00853381" w:rsidRDefault="004C4DEF" w:rsidP="009263F7">
            <w:r>
              <w:t>Dodatna literatura:</w:t>
            </w:r>
          </w:p>
          <w:p w14:paraId="3A34BAA2" w14:textId="1DD5C363" w:rsidR="004C6B24" w:rsidRDefault="0048114C" w:rsidP="0031224B">
            <w:pPr>
              <w:pStyle w:val="ListParagraph"/>
              <w:numPr>
                <w:ilvl w:val="0"/>
                <w:numId w:val="17"/>
              </w:numPr>
            </w:pPr>
            <w:r w:rsidRPr="0048114C">
              <w:t>R. Bourne: Fundamentals of digital imaging in medicine, Springer Verlag, London 2010</w:t>
            </w:r>
          </w:p>
          <w:p w14:paraId="33C33BBE" w14:textId="056B22D4" w:rsidR="00984F70" w:rsidRDefault="001A74FA" w:rsidP="0031224B">
            <w:pPr>
              <w:pStyle w:val="ListParagraph"/>
              <w:numPr>
                <w:ilvl w:val="0"/>
                <w:numId w:val="17"/>
              </w:numPr>
            </w:pPr>
            <w:r>
              <w:t>S</w:t>
            </w:r>
            <w:r w:rsidR="00794EF7">
              <w:t>.C. Bushong: Radiological science for technologists:</w:t>
            </w:r>
            <w:r w:rsidR="00AF3D78">
              <w:t xml:space="preserve"> physics, biology and protection, 10th ed., </w:t>
            </w:r>
            <w:r w:rsidR="00D61959">
              <w:t>Elsevier, 2013</w:t>
            </w:r>
          </w:p>
          <w:p w14:paraId="66099E00" w14:textId="77777777" w:rsidR="00984F70" w:rsidRPr="00984F70" w:rsidRDefault="00984F70" w:rsidP="0031224B">
            <w:pPr>
              <w:pStyle w:val="ListParagraph"/>
              <w:numPr>
                <w:ilvl w:val="0"/>
                <w:numId w:val="17"/>
              </w:numPr>
            </w:pPr>
            <w:r w:rsidRPr="00984F70">
              <w:t xml:space="preserve">S.Janković i D. Eterović: </w:t>
            </w:r>
            <w:r w:rsidRPr="00984F70">
              <w:rPr>
                <w:i/>
                <w:iCs/>
              </w:rPr>
              <w:t>Fizikalne osnove i klinički aspekti medicinske dijagnostike</w:t>
            </w:r>
            <w:r w:rsidRPr="00984F70">
              <w:t>; Medicinska naklada, Zagreb, 2002</w:t>
            </w:r>
          </w:p>
          <w:p w14:paraId="486B7FA5" w14:textId="77777777" w:rsidR="00077C4E" w:rsidRPr="00077C4E" w:rsidRDefault="00077C4E" w:rsidP="00002E53">
            <w:pPr>
              <w:numPr>
                <w:ilvl w:val="0"/>
                <w:numId w:val="17"/>
              </w:numPr>
            </w:pPr>
            <w:r w:rsidRPr="00077C4E">
              <w:rPr>
                <w:lang w:val="en-GB"/>
              </w:rPr>
              <w:t>J. T. Bushberg, E. A. Seibert, E. M. Leidholdt jr, E. M. Boone</w:t>
            </w:r>
            <w:r w:rsidRPr="00077C4E">
              <w:rPr>
                <w:b/>
                <w:bCs/>
                <w:lang w:val="en-GB"/>
              </w:rPr>
              <w:t xml:space="preserve"> </w:t>
            </w:r>
            <w:r w:rsidRPr="00077C4E">
              <w:rPr>
                <w:i/>
                <w:iCs/>
                <w:lang w:val="en-GB"/>
              </w:rPr>
              <w:t>The</w:t>
            </w:r>
            <w:r w:rsidRPr="00077C4E">
              <w:rPr>
                <w:lang w:val="en-GB"/>
              </w:rPr>
              <w:t xml:space="preserve"> </w:t>
            </w:r>
            <w:r w:rsidRPr="00077C4E">
              <w:rPr>
                <w:i/>
                <w:iCs/>
                <w:lang w:val="en-GB"/>
              </w:rPr>
              <w:t>Essential Physics of Medical Imaging 3</w:t>
            </w:r>
            <w:r w:rsidRPr="00077C4E">
              <w:rPr>
                <w:i/>
                <w:iCs/>
                <w:vertAlign w:val="superscript"/>
                <w:lang w:val="en-GB"/>
              </w:rPr>
              <w:t>rd</w:t>
            </w:r>
            <w:r w:rsidRPr="00077C4E">
              <w:rPr>
                <w:i/>
                <w:iCs/>
                <w:lang w:val="en-GB"/>
              </w:rPr>
              <w:t xml:space="preserve"> ed., </w:t>
            </w:r>
            <w:r w:rsidRPr="00077C4E">
              <w:t>Wolters Kluwer Health|Lippincott Williams &amp; Wilkins 201</w:t>
            </w:r>
            <w:r w:rsidRPr="00077C4E">
              <w:rPr>
                <w:lang w:val="en-GB"/>
              </w:rPr>
              <w:t>2</w:t>
            </w:r>
            <w:r w:rsidRPr="00077C4E">
              <w:t xml:space="preserve"> </w:t>
            </w:r>
          </w:p>
          <w:p w14:paraId="5F0CC730" w14:textId="77777777" w:rsidR="00077C4E" w:rsidRPr="00077C4E" w:rsidRDefault="00077C4E" w:rsidP="00002E53">
            <w:pPr>
              <w:numPr>
                <w:ilvl w:val="0"/>
                <w:numId w:val="17"/>
              </w:numPr>
              <w:tabs>
                <w:tab w:val="num" w:pos="1440"/>
              </w:tabs>
            </w:pPr>
            <w:r w:rsidRPr="00077C4E">
              <w:t xml:space="preserve">G. Dougherty: </w:t>
            </w:r>
            <w:r w:rsidRPr="00077C4E">
              <w:rPr>
                <w:i/>
                <w:iCs/>
              </w:rPr>
              <w:t xml:space="preserve">Digital Image Processing for Medical Applications; </w:t>
            </w:r>
            <w:r w:rsidRPr="00077C4E">
              <w:t>Cambridge University Press, 2009</w:t>
            </w:r>
          </w:p>
          <w:p w14:paraId="08426C02" w14:textId="77777777" w:rsidR="00077C4E" w:rsidRPr="00077C4E" w:rsidRDefault="00077C4E" w:rsidP="00002E53">
            <w:pPr>
              <w:numPr>
                <w:ilvl w:val="0"/>
                <w:numId w:val="17"/>
              </w:numPr>
              <w:tabs>
                <w:tab w:val="num" w:pos="1440"/>
              </w:tabs>
            </w:pPr>
            <w:r w:rsidRPr="00077C4E">
              <w:t xml:space="preserve">J.L Prince and J.M. Links: </w:t>
            </w:r>
            <w:r w:rsidRPr="00077C4E">
              <w:rPr>
                <w:i/>
                <w:iCs/>
              </w:rPr>
              <w:t>Medical Imaging, Signals and Systems</w:t>
            </w:r>
            <w:r w:rsidRPr="00077C4E">
              <w:t xml:space="preserve">, 2nd ed., Pearson 2015 </w:t>
            </w:r>
          </w:p>
          <w:p w14:paraId="77364DF5" w14:textId="77777777" w:rsidR="00077C4E" w:rsidRPr="00077C4E" w:rsidRDefault="00077C4E" w:rsidP="00002E53">
            <w:pPr>
              <w:numPr>
                <w:ilvl w:val="0"/>
                <w:numId w:val="17"/>
              </w:numPr>
              <w:tabs>
                <w:tab w:val="num" w:pos="1440"/>
              </w:tabs>
            </w:pPr>
            <w:r w:rsidRPr="00077C4E">
              <w:t xml:space="preserve">R.A. Powsner, E.R. Powsner </w:t>
            </w:r>
            <w:r w:rsidRPr="00077C4E">
              <w:rPr>
                <w:i/>
                <w:iCs/>
              </w:rPr>
              <w:t xml:space="preserve">Essential Nuclear Medicine Physics, </w:t>
            </w:r>
            <w:r w:rsidRPr="00077C4E">
              <w:t>Blackwell Publishing 2006</w:t>
            </w:r>
          </w:p>
          <w:p w14:paraId="7959A9E9" w14:textId="77777777" w:rsidR="00077C4E" w:rsidRPr="00077C4E" w:rsidRDefault="00077C4E" w:rsidP="00002E53">
            <w:pPr>
              <w:numPr>
                <w:ilvl w:val="0"/>
                <w:numId w:val="17"/>
              </w:numPr>
              <w:tabs>
                <w:tab w:val="num" w:pos="1440"/>
              </w:tabs>
            </w:pPr>
            <w:r w:rsidRPr="00077C4E">
              <w:rPr>
                <w:lang w:val="en-GB"/>
              </w:rPr>
              <w:t xml:space="preserve">L.E. Romans </w:t>
            </w:r>
            <w:r w:rsidRPr="00077C4E">
              <w:rPr>
                <w:i/>
                <w:iCs/>
                <w:lang w:val="en-GB"/>
              </w:rPr>
              <w:t>Computed tomography for technologists –</w:t>
            </w:r>
            <w:r w:rsidRPr="00077C4E">
              <w:rPr>
                <w:i/>
                <w:iCs/>
              </w:rPr>
              <w:t xml:space="preserve"> </w:t>
            </w:r>
            <w:r w:rsidRPr="00077C4E">
              <w:rPr>
                <w:i/>
                <w:iCs/>
                <w:lang w:val="en-GB"/>
              </w:rPr>
              <w:t xml:space="preserve">a comprehensive text, </w:t>
            </w:r>
            <w:r w:rsidRPr="00077C4E">
              <w:t xml:space="preserve">Wolters Kluwer Health|Lippincott Williams &amp; Wilkins 2011 </w:t>
            </w:r>
          </w:p>
          <w:p w14:paraId="7FD83DDC" w14:textId="77777777" w:rsidR="00077C4E" w:rsidRPr="00077C4E" w:rsidRDefault="00077C4E" w:rsidP="00002E53">
            <w:pPr>
              <w:numPr>
                <w:ilvl w:val="0"/>
                <w:numId w:val="17"/>
              </w:numPr>
              <w:tabs>
                <w:tab w:val="num" w:pos="1440"/>
              </w:tabs>
            </w:pPr>
            <w:r w:rsidRPr="00077C4E">
              <w:rPr>
                <w:lang w:val="en-GB"/>
              </w:rPr>
              <w:t xml:space="preserve">IAEA Handbook for teachers and students: </w:t>
            </w:r>
            <w:r w:rsidRPr="00077C4E">
              <w:rPr>
                <w:i/>
                <w:iCs/>
                <w:lang w:val="en-GB"/>
              </w:rPr>
              <w:t>Diagnostic Radiology Physics</w:t>
            </w:r>
            <w:r w:rsidRPr="00077C4E">
              <w:rPr>
                <w:lang w:val="en-GB"/>
              </w:rPr>
              <w:t>, IAEA 2014</w:t>
            </w:r>
            <w:r w:rsidRPr="00077C4E">
              <w:t xml:space="preserve"> </w:t>
            </w:r>
          </w:p>
          <w:p w14:paraId="59A44C8C" w14:textId="3ECBDA73" w:rsidR="0000316B" w:rsidRPr="003C4683" w:rsidRDefault="00077C4E" w:rsidP="009263F7">
            <w:pPr>
              <w:numPr>
                <w:ilvl w:val="0"/>
                <w:numId w:val="17"/>
              </w:numPr>
              <w:tabs>
                <w:tab w:val="num" w:pos="1440"/>
              </w:tabs>
              <w:rPr>
                <w:lang w:val="en-GB"/>
              </w:rPr>
            </w:pPr>
            <w:r w:rsidRPr="00077C4E">
              <w:rPr>
                <w:lang w:val="en-GB"/>
              </w:rPr>
              <w:t>IAEA Handbook for teachers and students: Nuclear Medicine Physics, IAEA 2014</w:t>
            </w:r>
          </w:p>
          <w:p w14:paraId="1140E640" w14:textId="77777777" w:rsidR="00002E53" w:rsidRDefault="000976D4" w:rsidP="0076469B">
            <w:pPr>
              <w:pStyle w:val="ListParagraph"/>
              <w:numPr>
                <w:ilvl w:val="0"/>
                <w:numId w:val="17"/>
              </w:numPr>
            </w:pPr>
            <w:hyperlink r:id="rId8" w:history="1">
              <w:r w:rsidR="00002E53" w:rsidRPr="002820ED">
                <w:rPr>
                  <w:rStyle w:val="Hyperlink"/>
                </w:rPr>
                <w:t>https://imagej.net/Welcome</w:t>
              </w:r>
            </w:hyperlink>
          </w:p>
          <w:p w14:paraId="59A44C8D" w14:textId="77777777" w:rsidR="0000316B" w:rsidRDefault="0000316B" w:rsidP="009263F7"/>
        </w:tc>
      </w:tr>
      <w:tr w:rsidR="005C6D68" w14:paraId="59A44C92" w14:textId="77777777" w:rsidTr="00862B80">
        <w:tc>
          <w:tcPr>
            <w:tcW w:w="2322" w:type="dxa"/>
          </w:tcPr>
          <w:p w14:paraId="59A44C8F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7"/>
          </w:tcPr>
          <w:p w14:paraId="000A1732" w14:textId="6A09E23A" w:rsidR="000B1DDA" w:rsidRDefault="00BF7D01" w:rsidP="009263F7">
            <w:r>
              <w:t>P</w:t>
            </w:r>
            <w:r w:rsidR="000B1DDA">
              <w:t>ismeni ispit</w:t>
            </w:r>
          </w:p>
          <w:p w14:paraId="59A44C91" w14:textId="2DF5CD04" w:rsidR="0000316B" w:rsidRDefault="00BF7D01" w:rsidP="0080123D">
            <w:r>
              <w:t xml:space="preserve">Ocjenjivanje: </w:t>
            </w:r>
            <w:r w:rsidR="00F86397">
              <w:t xml:space="preserve">Bodovima na pismenom ispitu pribrajaju se bodovi s kolokvija, uz uvjet </w:t>
            </w:r>
            <w:r>
              <w:t>50% riješenosti pismenog</w:t>
            </w:r>
          </w:p>
        </w:tc>
      </w:tr>
      <w:tr w:rsidR="005C6D68" w14:paraId="59A44C9B" w14:textId="77777777" w:rsidTr="00862B80">
        <w:tc>
          <w:tcPr>
            <w:tcW w:w="2322" w:type="dxa"/>
          </w:tcPr>
          <w:p w14:paraId="59A44C93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7"/>
          </w:tcPr>
          <w:p w14:paraId="59A44C94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59A44C95" w14:textId="4947046F" w:rsidR="0000316B" w:rsidRPr="009603E7" w:rsidRDefault="009603E7" w:rsidP="009263F7">
            <w:r>
              <w:t xml:space="preserve">Pismeni ispiti održavaju se u svim predviđenim terminima </w:t>
            </w:r>
            <w:r w:rsidR="00B411F2">
              <w:t>ispitnih rokova</w:t>
            </w:r>
            <w:r w:rsidR="006C353E">
              <w:t>, datum i mjesto održavanja ispita objavljuje se na mrežnim stranicama studija</w:t>
            </w:r>
          </w:p>
          <w:p w14:paraId="59A44C96" w14:textId="77777777" w:rsidR="0000316B" w:rsidRDefault="0000316B" w:rsidP="009263F7">
            <w:pPr>
              <w:rPr>
                <w:b/>
              </w:rPr>
            </w:pPr>
          </w:p>
          <w:p w14:paraId="59A44C97" w14:textId="77777777" w:rsidR="005C6D68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59A44C98" w14:textId="53B03274" w:rsidR="0000316B" w:rsidRPr="006E04E3" w:rsidRDefault="00E3420B" w:rsidP="009263F7">
            <w:r w:rsidRPr="006E04E3">
              <w:t>Utor</w:t>
            </w:r>
            <w:r w:rsidR="006E04E3" w:rsidRPr="006E04E3">
              <w:t>kom</w:t>
            </w:r>
            <w:r w:rsidRPr="006E04E3">
              <w:t xml:space="preserve">, </w:t>
            </w:r>
            <w:r w:rsidR="006E04E3" w:rsidRPr="006E04E3">
              <w:t xml:space="preserve">poslije </w:t>
            </w:r>
            <w:r w:rsidR="006E04E3">
              <w:t>podne u KBC Sestre milosrdnice,</w:t>
            </w:r>
            <w:r w:rsidR="006E04E3" w:rsidRPr="006E04E3">
              <w:t xml:space="preserve"> uz prethodnu najavu</w:t>
            </w:r>
            <w:r w:rsidR="006E04E3">
              <w:t xml:space="preserve"> emailom</w:t>
            </w:r>
          </w:p>
          <w:p w14:paraId="59A44C99" w14:textId="77777777" w:rsidR="00BD2A03" w:rsidRDefault="00BD2A03" w:rsidP="00D74EE2"/>
          <w:p w14:paraId="59A44C9A" w14:textId="12DD84E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>Nastava se održava prema rasporedu objavljen</w:t>
            </w:r>
            <w:r w:rsidR="00807A16">
              <w:rPr>
                <w:b/>
              </w:rPr>
              <w:t>o</w:t>
            </w:r>
            <w:r w:rsidRPr="00D74EE2">
              <w:rPr>
                <w:b/>
              </w:rPr>
              <w:t xml:space="preserve">m na mrežnim stranicama studija. </w:t>
            </w:r>
          </w:p>
        </w:tc>
      </w:tr>
    </w:tbl>
    <w:p w14:paraId="59A44C9C" w14:textId="77777777" w:rsidR="005C6D68" w:rsidRDefault="005C6D68"/>
    <w:sectPr w:rsidR="005C6D68" w:rsidSect="00367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7FD1E" w14:textId="77777777" w:rsidR="000976D4" w:rsidRDefault="000976D4" w:rsidP="009263F7">
      <w:pPr>
        <w:spacing w:after="0" w:line="240" w:lineRule="auto"/>
      </w:pPr>
      <w:r>
        <w:separator/>
      </w:r>
    </w:p>
  </w:endnote>
  <w:endnote w:type="continuationSeparator" w:id="0">
    <w:p w14:paraId="532FEE1F" w14:textId="77777777" w:rsidR="000976D4" w:rsidRDefault="000976D4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4CA6" w14:textId="77777777"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748"/>
      <w:docPartObj>
        <w:docPartGallery w:val="Page Numbers (Bottom of Page)"/>
        <w:docPartUnique/>
      </w:docPartObj>
    </w:sdtPr>
    <w:sdtEndPr/>
    <w:sdtContent>
      <w:p w14:paraId="59A44CA7" w14:textId="77777777" w:rsidR="009263F7" w:rsidRDefault="002A737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A44CAA" wp14:editId="59A44C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44CAC" w14:textId="77777777" w:rsidR="009263F7" w:rsidRDefault="00984F4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0976D4" w:rsidRPr="000976D4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9A44CAA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14:paraId="59A44CAC" w14:textId="77777777" w:rsidR="009263F7" w:rsidRDefault="00984F4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0976D4" w:rsidRPr="000976D4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4CA9" w14:textId="77777777"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A9AB9" w14:textId="77777777" w:rsidR="000976D4" w:rsidRDefault="000976D4" w:rsidP="009263F7">
      <w:pPr>
        <w:spacing w:after="0" w:line="240" w:lineRule="auto"/>
      </w:pPr>
      <w:r>
        <w:separator/>
      </w:r>
    </w:p>
  </w:footnote>
  <w:footnote w:type="continuationSeparator" w:id="0">
    <w:p w14:paraId="1F649E69" w14:textId="77777777" w:rsidR="000976D4" w:rsidRDefault="000976D4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4CA1" w14:textId="77777777"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4CA2" w14:textId="77777777"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59A44CA3" w14:textId="77777777"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9A44CA4" w14:textId="77777777" w:rsidR="002E0345" w:rsidRDefault="002E034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59A44CA5" w14:textId="77777777"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4CA8" w14:textId="77777777" w:rsidR="00922630" w:rsidRDefault="00922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A83478"/>
    <w:multiLevelType w:val="hybridMultilevel"/>
    <w:tmpl w:val="B5E231A4"/>
    <w:lvl w:ilvl="0" w:tplc="E8CC6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17A3"/>
    <w:multiLevelType w:val="hybridMultilevel"/>
    <w:tmpl w:val="BF5C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734"/>
    <w:multiLevelType w:val="hybridMultilevel"/>
    <w:tmpl w:val="C608C3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C169C"/>
    <w:multiLevelType w:val="hybridMultilevel"/>
    <w:tmpl w:val="007AC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B683D"/>
    <w:multiLevelType w:val="hybridMultilevel"/>
    <w:tmpl w:val="57B04C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37B37"/>
    <w:multiLevelType w:val="hybridMultilevel"/>
    <w:tmpl w:val="7DCEBD5C"/>
    <w:lvl w:ilvl="0" w:tplc="08D66E7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3264A6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AC0778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ACB69A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74BF6C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FC87D4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52F3D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EA7860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8AA92C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C1536FE"/>
    <w:multiLevelType w:val="hybridMultilevel"/>
    <w:tmpl w:val="FD2AEF7C"/>
    <w:lvl w:ilvl="0" w:tplc="12FC98B8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36559C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B85116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70AD0E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A93B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A44D80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9A5C6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B06FA8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F2AF1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9BD12E1"/>
    <w:multiLevelType w:val="hybridMultilevel"/>
    <w:tmpl w:val="E0944840"/>
    <w:lvl w:ilvl="0" w:tplc="4A644728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B2AFE6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F8EA4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98F008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7C1C20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F2342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A4D1E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6AD5D0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A196F83"/>
    <w:multiLevelType w:val="hybridMultilevel"/>
    <w:tmpl w:val="7458F7FC"/>
    <w:lvl w:ilvl="0" w:tplc="44BC571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C7A9E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78986C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683E84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62DCC0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A4A46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4AC3E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7AB180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10602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B4E38D6"/>
    <w:multiLevelType w:val="hybridMultilevel"/>
    <w:tmpl w:val="5600AA74"/>
    <w:lvl w:ilvl="0" w:tplc="B4C208C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4CBE5E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A4582A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01BC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EE1562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EE81B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4CC9DC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D40F5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42499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26662DD"/>
    <w:multiLevelType w:val="hybridMultilevel"/>
    <w:tmpl w:val="007AC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401DA"/>
    <w:multiLevelType w:val="hybridMultilevel"/>
    <w:tmpl w:val="4A26292E"/>
    <w:lvl w:ilvl="0" w:tplc="2C38A5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86C0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816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872A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448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AC278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A34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C896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7458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5FDD"/>
    <w:multiLevelType w:val="hybridMultilevel"/>
    <w:tmpl w:val="007AC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27154"/>
    <w:multiLevelType w:val="hybridMultilevel"/>
    <w:tmpl w:val="00E6B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6D51"/>
    <w:multiLevelType w:val="hybridMultilevel"/>
    <w:tmpl w:val="0BF40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8565A"/>
    <w:multiLevelType w:val="hybridMultilevel"/>
    <w:tmpl w:val="F5C649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93B12"/>
    <w:multiLevelType w:val="hybridMultilevel"/>
    <w:tmpl w:val="007AC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12070"/>
    <w:multiLevelType w:val="hybridMultilevel"/>
    <w:tmpl w:val="69D22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15"/>
  </w:num>
  <w:num w:numId="6">
    <w:abstractNumId w:val="13"/>
  </w:num>
  <w:num w:numId="7">
    <w:abstractNumId w:val="1"/>
  </w:num>
  <w:num w:numId="8">
    <w:abstractNumId w:val="1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17"/>
  </w:num>
  <w:num w:numId="13">
    <w:abstractNumId w:val="12"/>
  </w:num>
  <w:num w:numId="14">
    <w:abstractNumId w:val="11"/>
  </w:num>
  <w:num w:numId="15">
    <w:abstractNumId w:val="9"/>
  </w:num>
  <w:num w:numId="16">
    <w:abstractNumId w:val="4"/>
  </w:num>
  <w:num w:numId="17">
    <w:abstractNumId w:val="3"/>
  </w:num>
  <w:num w:numId="18">
    <w:abstractNumId w:val="8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02E53"/>
    <w:rsid w:val="0000316B"/>
    <w:rsid w:val="00025ED4"/>
    <w:rsid w:val="00036776"/>
    <w:rsid w:val="00067DBA"/>
    <w:rsid w:val="000738AD"/>
    <w:rsid w:val="00076C26"/>
    <w:rsid w:val="00077C4E"/>
    <w:rsid w:val="00083140"/>
    <w:rsid w:val="00086BA1"/>
    <w:rsid w:val="00097347"/>
    <w:rsid w:val="000976D4"/>
    <w:rsid w:val="000A6370"/>
    <w:rsid w:val="000B1DDA"/>
    <w:rsid w:val="000C76D0"/>
    <w:rsid w:val="000D0426"/>
    <w:rsid w:val="000D1FBF"/>
    <w:rsid w:val="000E207A"/>
    <w:rsid w:val="000E4E63"/>
    <w:rsid w:val="000F4BE4"/>
    <w:rsid w:val="000F7CC2"/>
    <w:rsid w:val="00125353"/>
    <w:rsid w:val="001336C0"/>
    <w:rsid w:val="001478F3"/>
    <w:rsid w:val="00153BD1"/>
    <w:rsid w:val="00154792"/>
    <w:rsid w:val="00160090"/>
    <w:rsid w:val="001637AE"/>
    <w:rsid w:val="00167284"/>
    <w:rsid w:val="0017390C"/>
    <w:rsid w:val="0017622E"/>
    <w:rsid w:val="00186953"/>
    <w:rsid w:val="0019048A"/>
    <w:rsid w:val="00192F5C"/>
    <w:rsid w:val="00193A04"/>
    <w:rsid w:val="001A74FA"/>
    <w:rsid w:val="001A75CC"/>
    <w:rsid w:val="001B50DE"/>
    <w:rsid w:val="001C2151"/>
    <w:rsid w:val="001D1532"/>
    <w:rsid w:val="001D23B2"/>
    <w:rsid w:val="001D726C"/>
    <w:rsid w:val="001E1DE4"/>
    <w:rsid w:val="002021E0"/>
    <w:rsid w:val="00214C4F"/>
    <w:rsid w:val="00237F21"/>
    <w:rsid w:val="00254767"/>
    <w:rsid w:val="0025721E"/>
    <w:rsid w:val="0027401F"/>
    <w:rsid w:val="002754AE"/>
    <w:rsid w:val="00283425"/>
    <w:rsid w:val="002A5EEC"/>
    <w:rsid w:val="002A6820"/>
    <w:rsid w:val="002A7377"/>
    <w:rsid w:val="002B557C"/>
    <w:rsid w:val="002D60B7"/>
    <w:rsid w:val="002D76E1"/>
    <w:rsid w:val="002E0345"/>
    <w:rsid w:val="002E2DCE"/>
    <w:rsid w:val="00301D12"/>
    <w:rsid w:val="0031224B"/>
    <w:rsid w:val="00326287"/>
    <w:rsid w:val="00342400"/>
    <w:rsid w:val="00345D41"/>
    <w:rsid w:val="003575E2"/>
    <w:rsid w:val="0036413F"/>
    <w:rsid w:val="00367531"/>
    <w:rsid w:val="00370D02"/>
    <w:rsid w:val="003720A9"/>
    <w:rsid w:val="00372375"/>
    <w:rsid w:val="00373B27"/>
    <w:rsid w:val="003878C1"/>
    <w:rsid w:val="003A39D7"/>
    <w:rsid w:val="003C0B4D"/>
    <w:rsid w:val="003C4683"/>
    <w:rsid w:val="003D4B0D"/>
    <w:rsid w:val="003E46E3"/>
    <w:rsid w:val="003E606C"/>
    <w:rsid w:val="003F5CE4"/>
    <w:rsid w:val="00440D1A"/>
    <w:rsid w:val="004506F2"/>
    <w:rsid w:val="004522EC"/>
    <w:rsid w:val="00474A5B"/>
    <w:rsid w:val="0048114C"/>
    <w:rsid w:val="00482889"/>
    <w:rsid w:val="00482ADD"/>
    <w:rsid w:val="004A28E7"/>
    <w:rsid w:val="004A50D4"/>
    <w:rsid w:val="004B36DD"/>
    <w:rsid w:val="004C3BBF"/>
    <w:rsid w:val="004C4DEF"/>
    <w:rsid w:val="004C6B24"/>
    <w:rsid w:val="004D06E3"/>
    <w:rsid w:val="004D08B0"/>
    <w:rsid w:val="00511828"/>
    <w:rsid w:val="005122D4"/>
    <w:rsid w:val="00517C93"/>
    <w:rsid w:val="00522F16"/>
    <w:rsid w:val="00536298"/>
    <w:rsid w:val="005452CE"/>
    <w:rsid w:val="005517A4"/>
    <w:rsid w:val="00552291"/>
    <w:rsid w:val="005532A8"/>
    <w:rsid w:val="005534A3"/>
    <w:rsid w:val="0056632F"/>
    <w:rsid w:val="0056785B"/>
    <w:rsid w:val="00583B94"/>
    <w:rsid w:val="00597785"/>
    <w:rsid w:val="005B0670"/>
    <w:rsid w:val="005B5954"/>
    <w:rsid w:val="005B6CC8"/>
    <w:rsid w:val="005C4738"/>
    <w:rsid w:val="005C6D68"/>
    <w:rsid w:val="005D2132"/>
    <w:rsid w:val="006072D3"/>
    <w:rsid w:val="00615123"/>
    <w:rsid w:val="0062355B"/>
    <w:rsid w:val="00627503"/>
    <w:rsid w:val="00652A9C"/>
    <w:rsid w:val="00663A8F"/>
    <w:rsid w:val="00676134"/>
    <w:rsid w:val="006810A8"/>
    <w:rsid w:val="00686C73"/>
    <w:rsid w:val="00690C78"/>
    <w:rsid w:val="006C0AC7"/>
    <w:rsid w:val="006C353E"/>
    <w:rsid w:val="006D2D65"/>
    <w:rsid w:val="006E04E3"/>
    <w:rsid w:val="006E0921"/>
    <w:rsid w:val="006E4273"/>
    <w:rsid w:val="006E4FE7"/>
    <w:rsid w:val="006F3931"/>
    <w:rsid w:val="006F53B5"/>
    <w:rsid w:val="0070593C"/>
    <w:rsid w:val="007200A5"/>
    <w:rsid w:val="00723492"/>
    <w:rsid w:val="007302DC"/>
    <w:rsid w:val="00737A95"/>
    <w:rsid w:val="00751D07"/>
    <w:rsid w:val="00752DE1"/>
    <w:rsid w:val="00756EBF"/>
    <w:rsid w:val="0075734D"/>
    <w:rsid w:val="00761EBE"/>
    <w:rsid w:val="0076469B"/>
    <w:rsid w:val="007710AF"/>
    <w:rsid w:val="00776146"/>
    <w:rsid w:val="00781144"/>
    <w:rsid w:val="00787F78"/>
    <w:rsid w:val="00794EF7"/>
    <w:rsid w:val="007B6892"/>
    <w:rsid w:val="007D6EB3"/>
    <w:rsid w:val="007F4DFC"/>
    <w:rsid w:val="007F5833"/>
    <w:rsid w:val="0080123D"/>
    <w:rsid w:val="00803A92"/>
    <w:rsid w:val="00807A16"/>
    <w:rsid w:val="00810F6E"/>
    <w:rsid w:val="0081265F"/>
    <w:rsid w:val="00813966"/>
    <w:rsid w:val="008168F3"/>
    <w:rsid w:val="0081703B"/>
    <w:rsid w:val="00822156"/>
    <w:rsid w:val="00844C91"/>
    <w:rsid w:val="00853381"/>
    <w:rsid w:val="00853EA7"/>
    <w:rsid w:val="008601B5"/>
    <w:rsid w:val="00862B80"/>
    <w:rsid w:val="008633B3"/>
    <w:rsid w:val="008639B0"/>
    <w:rsid w:val="008842F3"/>
    <w:rsid w:val="008957F4"/>
    <w:rsid w:val="008B5320"/>
    <w:rsid w:val="008D3CBF"/>
    <w:rsid w:val="008E1C5C"/>
    <w:rsid w:val="008E52C1"/>
    <w:rsid w:val="008F3F2D"/>
    <w:rsid w:val="008F5050"/>
    <w:rsid w:val="00901DA5"/>
    <w:rsid w:val="00905DF0"/>
    <w:rsid w:val="00922630"/>
    <w:rsid w:val="009263F7"/>
    <w:rsid w:val="00926E9C"/>
    <w:rsid w:val="0092780F"/>
    <w:rsid w:val="00945223"/>
    <w:rsid w:val="00951C5F"/>
    <w:rsid w:val="009532EC"/>
    <w:rsid w:val="009541C0"/>
    <w:rsid w:val="00954C69"/>
    <w:rsid w:val="009603E7"/>
    <w:rsid w:val="009707D9"/>
    <w:rsid w:val="00971DF1"/>
    <w:rsid w:val="00975D03"/>
    <w:rsid w:val="0098361B"/>
    <w:rsid w:val="00984F41"/>
    <w:rsid w:val="00984F70"/>
    <w:rsid w:val="009863A4"/>
    <w:rsid w:val="00991969"/>
    <w:rsid w:val="009A1AFC"/>
    <w:rsid w:val="009B0C41"/>
    <w:rsid w:val="009C0843"/>
    <w:rsid w:val="009E2349"/>
    <w:rsid w:val="00A06070"/>
    <w:rsid w:val="00A128F0"/>
    <w:rsid w:val="00A13A1E"/>
    <w:rsid w:val="00A20CE1"/>
    <w:rsid w:val="00A222F8"/>
    <w:rsid w:val="00A242C6"/>
    <w:rsid w:val="00A3467C"/>
    <w:rsid w:val="00A415DD"/>
    <w:rsid w:val="00A64DE2"/>
    <w:rsid w:val="00A66060"/>
    <w:rsid w:val="00A6758F"/>
    <w:rsid w:val="00A71944"/>
    <w:rsid w:val="00A75606"/>
    <w:rsid w:val="00A86560"/>
    <w:rsid w:val="00A93A38"/>
    <w:rsid w:val="00AA04AE"/>
    <w:rsid w:val="00AB5478"/>
    <w:rsid w:val="00AC5AAD"/>
    <w:rsid w:val="00AC5E09"/>
    <w:rsid w:val="00AD41B0"/>
    <w:rsid w:val="00AF2533"/>
    <w:rsid w:val="00AF3D78"/>
    <w:rsid w:val="00B013A1"/>
    <w:rsid w:val="00B12E11"/>
    <w:rsid w:val="00B162E9"/>
    <w:rsid w:val="00B33A35"/>
    <w:rsid w:val="00B37562"/>
    <w:rsid w:val="00B37A61"/>
    <w:rsid w:val="00B401A7"/>
    <w:rsid w:val="00B411F2"/>
    <w:rsid w:val="00B54F02"/>
    <w:rsid w:val="00B65577"/>
    <w:rsid w:val="00B720F4"/>
    <w:rsid w:val="00B84A0F"/>
    <w:rsid w:val="00BD2A03"/>
    <w:rsid w:val="00BD4F50"/>
    <w:rsid w:val="00BE7EDC"/>
    <w:rsid w:val="00BF3F56"/>
    <w:rsid w:val="00BF485D"/>
    <w:rsid w:val="00BF7D01"/>
    <w:rsid w:val="00C029FC"/>
    <w:rsid w:val="00C103B3"/>
    <w:rsid w:val="00C1724A"/>
    <w:rsid w:val="00C20047"/>
    <w:rsid w:val="00C23873"/>
    <w:rsid w:val="00C41F7D"/>
    <w:rsid w:val="00C511DE"/>
    <w:rsid w:val="00C61B54"/>
    <w:rsid w:val="00C62A64"/>
    <w:rsid w:val="00C65767"/>
    <w:rsid w:val="00C73FD5"/>
    <w:rsid w:val="00C76537"/>
    <w:rsid w:val="00C81C9B"/>
    <w:rsid w:val="00C8275E"/>
    <w:rsid w:val="00C8298F"/>
    <w:rsid w:val="00CA2B06"/>
    <w:rsid w:val="00CB2C38"/>
    <w:rsid w:val="00CD2545"/>
    <w:rsid w:val="00CD4B3F"/>
    <w:rsid w:val="00CD6481"/>
    <w:rsid w:val="00CF3DFB"/>
    <w:rsid w:val="00D053D9"/>
    <w:rsid w:val="00D065D2"/>
    <w:rsid w:val="00D2348F"/>
    <w:rsid w:val="00D24CE0"/>
    <w:rsid w:val="00D32A2F"/>
    <w:rsid w:val="00D35C47"/>
    <w:rsid w:val="00D464C8"/>
    <w:rsid w:val="00D61959"/>
    <w:rsid w:val="00D63411"/>
    <w:rsid w:val="00D66372"/>
    <w:rsid w:val="00D709BF"/>
    <w:rsid w:val="00D732DC"/>
    <w:rsid w:val="00D7356A"/>
    <w:rsid w:val="00D73D61"/>
    <w:rsid w:val="00D73E6B"/>
    <w:rsid w:val="00D74EE2"/>
    <w:rsid w:val="00D76D56"/>
    <w:rsid w:val="00D83FC0"/>
    <w:rsid w:val="00D9040B"/>
    <w:rsid w:val="00D9593A"/>
    <w:rsid w:val="00DA0358"/>
    <w:rsid w:val="00DA0E12"/>
    <w:rsid w:val="00DB1FE8"/>
    <w:rsid w:val="00DC2101"/>
    <w:rsid w:val="00DD0EAC"/>
    <w:rsid w:val="00DD671F"/>
    <w:rsid w:val="00DE2F6E"/>
    <w:rsid w:val="00E01E53"/>
    <w:rsid w:val="00E02EB0"/>
    <w:rsid w:val="00E04A59"/>
    <w:rsid w:val="00E11784"/>
    <w:rsid w:val="00E1703D"/>
    <w:rsid w:val="00E22410"/>
    <w:rsid w:val="00E235BC"/>
    <w:rsid w:val="00E236BE"/>
    <w:rsid w:val="00E23FC2"/>
    <w:rsid w:val="00E24187"/>
    <w:rsid w:val="00E32EE4"/>
    <w:rsid w:val="00E3420B"/>
    <w:rsid w:val="00E4442D"/>
    <w:rsid w:val="00E452C2"/>
    <w:rsid w:val="00E545C9"/>
    <w:rsid w:val="00E61EAF"/>
    <w:rsid w:val="00E72DAD"/>
    <w:rsid w:val="00E7725C"/>
    <w:rsid w:val="00E90C53"/>
    <w:rsid w:val="00EB2546"/>
    <w:rsid w:val="00EB37C3"/>
    <w:rsid w:val="00EC0A1E"/>
    <w:rsid w:val="00ED53F8"/>
    <w:rsid w:val="00ED77F9"/>
    <w:rsid w:val="00EE3651"/>
    <w:rsid w:val="00EE4C5E"/>
    <w:rsid w:val="00EF179C"/>
    <w:rsid w:val="00F04D03"/>
    <w:rsid w:val="00F079F5"/>
    <w:rsid w:val="00F126EB"/>
    <w:rsid w:val="00F1795A"/>
    <w:rsid w:val="00F25038"/>
    <w:rsid w:val="00F46F40"/>
    <w:rsid w:val="00F5761E"/>
    <w:rsid w:val="00F7255B"/>
    <w:rsid w:val="00F803C8"/>
    <w:rsid w:val="00F86397"/>
    <w:rsid w:val="00F927AF"/>
    <w:rsid w:val="00F94B08"/>
    <w:rsid w:val="00FA7855"/>
    <w:rsid w:val="00FC090C"/>
    <w:rsid w:val="00FC5F47"/>
    <w:rsid w:val="00FC6A05"/>
    <w:rsid w:val="00FD413C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44C03"/>
  <w15:docId w15:val="{08A4070A-1AD6-4283-ACC5-203FAE64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4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D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5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557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14C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Revision">
    <w:name w:val="Revision"/>
    <w:hidden/>
    <w:uiPriority w:val="99"/>
    <w:semiHidden/>
    <w:rsid w:val="00EE3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2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3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86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58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1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1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24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336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385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74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238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j.net/Welcom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025E97"/>
    <w:rsid w:val="0004128A"/>
    <w:rsid w:val="00185B12"/>
    <w:rsid w:val="00207883"/>
    <w:rsid w:val="003450E3"/>
    <w:rsid w:val="003D7EE4"/>
    <w:rsid w:val="00400800"/>
    <w:rsid w:val="005F0CBA"/>
    <w:rsid w:val="0063527C"/>
    <w:rsid w:val="0078469E"/>
    <w:rsid w:val="007C7FD6"/>
    <w:rsid w:val="00885DDF"/>
    <w:rsid w:val="008A0F28"/>
    <w:rsid w:val="00915A92"/>
    <w:rsid w:val="009722F3"/>
    <w:rsid w:val="00A45456"/>
    <w:rsid w:val="00A76569"/>
    <w:rsid w:val="00A961EB"/>
    <w:rsid w:val="00BD1937"/>
    <w:rsid w:val="00BE66E4"/>
    <w:rsid w:val="00C02150"/>
    <w:rsid w:val="00C216E5"/>
    <w:rsid w:val="00D4392E"/>
    <w:rsid w:val="00DC0986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1398A-96D8-4FFD-A096-F044394AF7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E30763-DBC1-463B-8855-C6EB7706F9DA}"/>
</file>

<file path=customXml/itemProps3.xml><?xml version="1.0" encoding="utf-8"?>
<ds:datastoreItem xmlns:ds="http://schemas.openxmlformats.org/officeDocument/2006/customXml" ds:itemID="{EB34AD17-DBD9-4A98-9E47-4EA921BAFDCE}"/>
</file>

<file path=customXml/itemProps4.xml><?xml version="1.0" encoding="utf-8"?>
<ds:datastoreItem xmlns:ds="http://schemas.openxmlformats.org/officeDocument/2006/customXml" ds:itemID="{26D6BA4E-F1EB-4EBD-821F-CB0015F2E0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IZVEDBENI PLAN NASTAVE</vt:lpstr>
      <vt:lpstr>IZVEDBENI PLAN NASTAVE</vt:lpstr>
    </vt:vector>
  </TitlesOfParts>
  <Company>ZDRAVSTVENO VELEUČILIŠTE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subject/>
  <dc:creator>snjezana</dc:creator>
  <cp:keywords/>
  <dc:description/>
  <cp:lastModifiedBy>Iva Mrčela</cp:lastModifiedBy>
  <cp:revision>4</cp:revision>
  <cp:lastPrinted>2012-09-11T10:12:00Z</cp:lastPrinted>
  <dcterms:created xsi:type="dcterms:W3CDTF">2021-12-07T10:13:00Z</dcterms:created>
  <dcterms:modified xsi:type="dcterms:W3CDTF">2021-12-07T10:13:00Z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